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147E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210DB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10DB3">
        <w:rPr>
          <w:sz w:val="28"/>
          <w:szCs w:val="28"/>
        </w:rPr>
        <w:t>3</w:t>
      </w:r>
      <w:r w:rsidR="002854F2">
        <w:rPr>
          <w:sz w:val="28"/>
          <w:szCs w:val="28"/>
        </w:rPr>
        <w:t>1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2854F2" w:rsidP="00210DB3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>Об исполнении  бюджета Поддорского муници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пального ра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й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она за  1 квартал 2022</w:t>
            </w: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854F2" w:rsidRDefault="002854F2" w:rsidP="002854F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>В соответствии с Бюджетным кодексом Российской Федерации, Положением о бюджетном процессе  в Поддорском муниц</w:t>
      </w:r>
      <w:r w:rsidRPr="00B33AC3">
        <w:rPr>
          <w:color w:val="000000"/>
          <w:spacing w:val="-2"/>
          <w:sz w:val="28"/>
          <w:szCs w:val="28"/>
        </w:rPr>
        <w:t>и</w:t>
      </w:r>
      <w:r w:rsidRPr="00B33AC3">
        <w:rPr>
          <w:color w:val="000000"/>
          <w:spacing w:val="-2"/>
          <w:sz w:val="28"/>
          <w:szCs w:val="28"/>
        </w:rPr>
        <w:t xml:space="preserve">пальном районе, утвержденным решением Думы Поддорского  муниципального района от 26.12.2011 № 472 </w:t>
      </w:r>
    </w:p>
    <w:p w:rsidR="002854F2" w:rsidRDefault="002854F2" w:rsidP="002854F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2854F2" w:rsidRPr="003A7FAB" w:rsidRDefault="002854F2" w:rsidP="002854F2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2854F2" w:rsidRDefault="002854F2" w:rsidP="002854F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Поддо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ского муниципального района за 1 квартал  2022 года, по доходам в сумме 49 175 569 рублей 64 копейки  и расходам в сумме 43 718 694 рубля 10 копеек, с превышением 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ходов над расходами  (профицит) 5 456 875 рублей 54 копейки.</w:t>
      </w:r>
    </w:p>
    <w:p w:rsidR="002854F2" w:rsidRDefault="002854F2" w:rsidP="00285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Поддорского муниципального района и газете «Вестник Поддорского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района».</w:t>
      </w:r>
    </w:p>
    <w:p w:rsidR="002854F2" w:rsidRDefault="002854F2" w:rsidP="00285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10DB3" w:rsidRPr="000C43FF" w:rsidRDefault="004D6327" w:rsidP="00210D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0DB3" w:rsidRDefault="00210DB3" w:rsidP="00901724">
      <w:pPr>
        <w:rPr>
          <w:color w:val="000000"/>
          <w:sz w:val="22"/>
          <w:szCs w:val="22"/>
        </w:rPr>
        <w:sectPr w:rsidR="00210DB3" w:rsidSect="00440BC1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885"/>
        <w:gridCol w:w="1000"/>
        <w:gridCol w:w="383"/>
        <w:gridCol w:w="117"/>
        <w:gridCol w:w="166"/>
        <w:gridCol w:w="70"/>
        <w:gridCol w:w="1631"/>
        <w:gridCol w:w="1560"/>
        <w:gridCol w:w="1701"/>
        <w:gridCol w:w="1275"/>
      </w:tblGrid>
      <w:tr w:rsidR="002854F2" w:rsidRPr="002854F2" w:rsidTr="002854F2">
        <w:trPr>
          <w:trHeight w:val="705"/>
        </w:trPr>
        <w:tc>
          <w:tcPr>
            <w:tcW w:w="15309" w:type="dxa"/>
            <w:gridSpan w:val="12"/>
            <w:shd w:val="clear" w:color="auto" w:fill="auto"/>
            <w:hideMark/>
          </w:tcPr>
          <w:p w:rsidR="002854F2" w:rsidRPr="002854F2" w:rsidRDefault="002854F2" w:rsidP="00A176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54F2" w:rsidRPr="002854F2" w:rsidRDefault="002854F2" w:rsidP="00A17666">
            <w:pPr>
              <w:jc w:val="center"/>
              <w:rPr>
                <w:color w:val="000000"/>
                <w:sz w:val="22"/>
                <w:szCs w:val="22"/>
              </w:rPr>
            </w:pPr>
            <w:r w:rsidRPr="002854F2">
              <w:rPr>
                <w:color w:val="000000"/>
                <w:sz w:val="22"/>
                <w:szCs w:val="22"/>
              </w:rPr>
              <w:t>ИСПОЛНЕНИЕ БЮДЖЕТА ПОДДОРСКОГО МУНИЦИПАЛЬНОГО РАЙОНА</w:t>
            </w:r>
            <w:r w:rsidRPr="002854F2">
              <w:rPr>
                <w:color w:val="000000"/>
                <w:sz w:val="22"/>
                <w:szCs w:val="22"/>
              </w:rPr>
              <w:br/>
              <w:t>за 1 квартал 2022 года</w:t>
            </w:r>
          </w:p>
        </w:tc>
      </w:tr>
      <w:tr w:rsidR="002854F2" w:rsidRPr="002854F2" w:rsidTr="002854F2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  <w:r w:rsidRPr="002854F2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</w:tc>
      </w:tr>
      <w:tr w:rsidR="002854F2" w:rsidRPr="002854F2" w:rsidTr="002854F2">
        <w:trPr>
          <w:trHeight w:val="13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</w:tr>
      <w:tr w:rsidR="002854F2" w:rsidRPr="002854F2" w:rsidTr="002854F2">
        <w:trPr>
          <w:trHeight w:val="750"/>
        </w:trPr>
        <w:tc>
          <w:tcPr>
            <w:tcW w:w="5812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Код стро- ки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Утвержденные бюджетные назн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исполнено к плану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% исполнения</w:t>
            </w:r>
          </w:p>
        </w:tc>
      </w:tr>
      <w:tr w:rsidR="002854F2" w:rsidRPr="002854F2" w:rsidTr="002854F2">
        <w:trPr>
          <w:trHeight w:val="24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Доходы бюджета - всего, </w:t>
            </w:r>
            <w:r w:rsidRPr="002854F2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178 354 113,10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49 175 569,64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-129 178 543,46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27,57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00010000000000000000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31 574 580,00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7 225 833,87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-24 348 746,13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22,88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00010100000000000000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23 314 700,00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4 883 915,99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-18 430 784,01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20,95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00010102000010000110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23 314 700,00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4 883 915,99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-18 430 784,01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20,95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00010102010010000110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23 294 600,00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4 889 449,19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-18 405 150,81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20,99</w:t>
            </w:r>
          </w:p>
        </w:tc>
      </w:tr>
      <w:tr w:rsidR="002854F2" w:rsidRPr="002854F2" w:rsidTr="002854F2">
        <w:trPr>
          <w:trHeight w:val="28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00010102030010000110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-10 451,70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-10 451,70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61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2854F2">
              <w:rPr>
                <w:sz w:val="22"/>
                <w:szCs w:val="22"/>
              </w:rPr>
              <w:t>с</w:t>
            </w:r>
            <w:r w:rsidRPr="002854F2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00010102040010000110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4 918,50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-15 181,50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24,47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3 823 880,00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986 180,85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-2 837 699,15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25,79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00010302000010000110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3 823 880,00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986 180,85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-2 837 699,15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25,79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 xml:space="preserve">ванных нормативов </w:t>
            </w:r>
            <w:r w:rsidRPr="002854F2">
              <w:rPr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00010302230010000110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1 728 890,00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473 618,01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-1 255 271,99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27,39</w:t>
            </w:r>
          </w:p>
        </w:tc>
      </w:tr>
      <w:tr w:rsidR="002854F2" w:rsidRPr="002854F2" w:rsidTr="002854F2">
        <w:trPr>
          <w:trHeight w:val="66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нормативов отчислений в местные бюджеты (по нормативам, установленным федеральным законом о фед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00010302231010000110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1 728 890,00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473 618,01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-1 255 271,99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27,39</w:t>
            </w:r>
          </w:p>
        </w:tc>
      </w:tr>
      <w:tr w:rsidR="002854F2" w:rsidRPr="002854F2" w:rsidTr="002854F2">
        <w:trPr>
          <w:trHeight w:val="63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ными бюджетами с учетом установленных дифференцированных нормативов отчислений в местные бюдж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00010302240010000110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3 034,82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-6 535,18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31,71</w:t>
            </w:r>
          </w:p>
        </w:tc>
      </w:tr>
      <w:tr w:rsidR="002854F2" w:rsidRPr="002854F2" w:rsidTr="002854F2">
        <w:trPr>
          <w:trHeight w:val="8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00010302241010000110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3 034,82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-6 535,18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31,71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00010302250010000110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2 302 210,00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573 069,97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-1 729 140,03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24,89</w:t>
            </w:r>
          </w:p>
        </w:tc>
      </w:tr>
      <w:tr w:rsidR="002854F2" w:rsidRPr="002854F2" w:rsidTr="002854F2">
        <w:trPr>
          <w:trHeight w:val="67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00010302251010000110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2 302 210,00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573 069,97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-1 729 140,03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24,89</w:t>
            </w:r>
          </w:p>
        </w:tc>
      </w:tr>
      <w:tr w:rsidR="002854F2" w:rsidRPr="002854F2" w:rsidTr="002854F2">
        <w:trPr>
          <w:trHeight w:val="48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00010302260010000110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-216 790,00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-63 541,95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153 248,05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29,31</w:t>
            </w:r>
          </w:p>
        </w:tc>
      </w:tr>
      <w:tr w:rsidR="002854F2" w:rsidRPr="002854F2" w:rsidTr="002854F2">
        <w:trPr>
          <w:trHeight w:val="67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00010302261010000110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-216 790,00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-63 541,95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153 248,05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29,31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2 947 400,00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888 789,88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-2 058 610,12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30,16</w:t>
            </w:r>
          </w:p>
        </w:tc>
      </w:tr>
      <w:tr w:rsidR="002854F2" w:rsidRPr="002854F2" w:rsidTr="002854F2">
        <w:trPr>
          <w:trHeight w:val="28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00010501000000000110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2 573 200,00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882 498,39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-1 690 701,61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34,30</w:t>
            </w:r>
          </w:p>
        </w:tc>
      </w:tr>
      <w:tr w:rsidR="002854F2" w:rsidRPr="002854F2" w:rsidTr="002854F2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00010501010010000110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2 573 200,00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792 195,58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-1 781 004,42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30,79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00010501011010000110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2 573 200,00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792 195,58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-1 781 004,42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30,79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00010501020010000110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90 302,81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90 302,81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2854F2">
              <w:rPr>
                <w:sz w:val="22"/>
                <w:szCs w:val="22"/>
              </w:rPr>
              <w:t>ъ</w:t>
            </w:r>
            <w:r w:rsidRPr="002854F2">
              <w:rPr>
                <w:sz w:val="22"/>
                <w:szCs w:val="22"/>
              </w:rPr>
              <w:t>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00010501021010000110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90 302,81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90 302,81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00010502000020000110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-42 633,51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-42 633,51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7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00010502010020000110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-42 633,51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-42 633,51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00010503000010000110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-130 200,00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00010503010010000110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-130 200,00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00010504000020000110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48 925,00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-195 075,00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20,05</w:t>
            </w:r>
          </w:p>
        </w:tc>
      </w:tr>
      <w:tr w:rsidR="002854F2" w:rsidRPr="002854F2" w:rsidTr="002854F2">
        <w:trPr>
          <w:trHeight w:val="24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Налог, взимаемый в связи с применением патентной </w:t>
            </w:r>
            <w:r w:rsidRPr="002854F2">
              <w:rPr>
                <w:sz w:val="22"/>
                <w:szCs w:val="22"/>
              </w:rPr>
              <w:lastRenderedPageBreak/>
              <w:t>системы налогообложения, зачисляемый в бю</w:t>
            </w:r>
            <w:r w:rsidRPr="002854F2">
              <w:rPr>
                <w:sz w:val="22"/>
                <w:szCs w:val="22"/>
              </w:rPr>
              <w:t>д</w:t>
            </w:r>
            <w:r w:rsidRPr="002854F2">
              <w:rPr>
                <w:sz w:val="22"/>
                <w:szCs w:val="22"/>
              </w:rPr>
              <w:t>жеты муниципальных районов &lt;5&gt;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00010504020020000110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48 925,00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-195 075,00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20,05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00010800000000000000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74 237,66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-223 762,34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24,91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</w:t>
            </w:r>
            <w:r w:rsidRPr="002854F2">
              <w:rPr>
                <w:sz w:val="22"/>
                <w:szCs w:val="22"/>
              </w:rPr>
              <w:t>я</w:t>
            </w:r>
            <w:r w:rsidRPr="002854F2">
              <w:rPr>
                <w:sz w:val="22"/>
                <w:szCs w:val="22"/>
              </w:rPr>
              <w:t>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00010803000010000110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74 237,66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-223 762,34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24,91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рации)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00010803010010000110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74 237,66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-223 762,34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24,91</w:t>
            </w:r>
          </w:p>
        </w:tc>
      </w:tr>
      <w:tr w:rsidR="002854F2" w:rsidRPr="002854F2" w:rsidTr="002854F2">
        <w:trPr>
          <w:trHeight w:val="21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115 433,63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-409 566,37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21,99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</w:t>
            </w:r>
            <w:r w:rsidRPr="002854F2">
              <w:rPr>
                <w:sz w:val="22"/>
                <w:szCs w:val="22"/>
              </w:rPr>
              <w:t>у</w:t>
            </w:r>
            <w:r w:rsidRPr="002854F2">
              <w:rPr>
                <w:sz w:val="22"/>
                <w:szCs w:val="22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2854F2">
              <w:rPr>
                <w:sz w:val="22"/>
                <w:szCs w:val="22"/>
              </w:rPr>
              <w:t>н</w:t>
            </w:r>
            <w:r w:rsidRPr="002854F2">
              <w:rPr>
                <w:sz w:val="22"/>
                <w:szCs w:val="22"/>
              </w:rPr>
              <w:t>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00011105000000000120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62 298,63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-262 701,37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19,17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00011105010000000120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62 298,63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-247 701,37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20,10</w:t>
            </w:r>
          </w:p>
        </w:tc>
      </w:tr>
      <w:tr w:rsidR="002854F2" w:rsidRPr="002854F2" w:rsidTr="002854F2">
        <w:trPr>
          <w:trHeight w:val="63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00011105013050000120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62 298,63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-247 701,37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20,10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венной власти, органов местного самоуправления, органов управления государственными внебю</w:t>
            </w:r>
            <w:r w:rsidRPr="002854F2">
              <w:rPr>
                <w:sz w:val="22"/>
                <w:szCs w:val="22"/>
              </w:rPr>
              <w:t>д</w:t>
            </w:r>
            <w:r w:rsidRPr="002854F2">
              <w:rPr>
                <w:sz w:val="22"/>
                <w:szCs w:val="22"/>
              </w:rPr>
              <w:t>жетными фондами и созданных ими учреждений (за исключением имущества бюджетных и автоно</w:t>
            </w:r>
            <w:r w:rsidRPr="002854F2">
              <w:rPr>
                <w:sz w:val="22"/>
                <w:szCs w:val="22"/>
              </w:rPr>
              <w:t>м</w:t>
            </w:r>
            <w:r w:rsidRPr="002854F2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00011105030000000120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39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2854F2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00011105035050000120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</w:t>
            </w:r>
            <w:r w:rsidRPr="002854F2">
              <w:rPr>
                <w:sz w:val="22"/>
                <w:szCs w:val="22"/>
              </w:rPr>
              <w:t>ь</w:t>
            </w:r>
            <w:r w:rsidRPr="002854F2">
              <w:rPr>
                <w:sz w:val="22"/>
                <w:szCs w:val="22"/>
              </w:rPr>
              <w:t>ной собственности (за исключением имущества бюджетных и автономных учреждений, а также им</w:t>
            </w:r>
            <w:r w:rsidRPr="002854F2">
              <w:rPr>
                <w:sz w:val="22"/>
                <w:szCs w:val="22"/>
              </w:rPr>
              <w:t>у</w:t>
            </w:r>
            <w:r w:rsidRPr="002854F2">
              <w:rPr>
                <w:sz w:val="22"/>
                <w:szCs w:val="22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00011109000000000120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-146 865,00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26,57</w:t>
            </w:r>
          </w:p>
        </w:tc>
      </w:tr>
      <w:tr w:rsidR="002854F2" w:rsidRPr="002854F2" w:rsidTr="002854F2">
        <w:trPr>
          <w:trHeight w:val="43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00011109040000000120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-146 865,00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26,57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00011109045050000120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-146 865,00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26,57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00011200000000000000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5 705,85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-3 594,15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61,35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00011201000010000120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5 705,85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-3 594,15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61,35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00011201010010000120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2 562,85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-4 737,15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35,11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00011201030010000120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3 143,00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1 143,00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157,15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00011400000000000000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13 043,00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-36 957,00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26,09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</w:t>
            </w:r>
            <w:r w:rsidRPr="002854F2">
              <w:rPr>
                <w:sz w:val="22"/>
                <w:szCs w:val="22"/>
              </w:rPr>
              <w:t>н</w:t>
            </w:r>
            <w:r w:rsidRPr="002854F2">
              <w:rPr>
                <w:sz w:val="22"/>
                <w:szCs w:val="22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00011406000000000430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13 043,00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-36 957,00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26,09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00011406010000000430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13 043,00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-36 957,00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26,09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ний и межселенных территорий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00011406013050000430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13 043,00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-36 957,00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26,09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606 300,00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256 029,42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-350 270,58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42,23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00011601000010000140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14 050,00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-386 950,00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3,50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нарушения, посягающие на права граждан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00011601050010000140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00011601053010000140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нарушения в области охраны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00011601080010000140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63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00011601083010000140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вонарушения в области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00011601120010000140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3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00011601123010000140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2854F2">
              <w:rPr>
                <w:sz w:val="22"/>
                <w:szCs w:val="22"/>
              </w:rPr>
              <w:lastRenderedPageBreak/>
              <w:t>правонарушениях, за административные пр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вонарушения против порядка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00011601190010000140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187,50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00011601193010000140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187,50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00011601200010000140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89,29</w:t>
            </w:r>
          </w:p>
        </w:tc>
      </w:tr>
      <w:tr w:rsidR="002854F2" w:rsidRPr="002854F2" w:rsidTr="002854F2">
        <w:trPr>
          <w:trHeight w:val="63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00011601203010000140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89,29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00011610000000000140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-176 060,00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1,26</w:t>
            </w:r>
          </w:p>
        </w:tc>
      </w:tr>
      <w:tr w:rsidR="002854F2" w:rsidRPr="002854F2" w:rsidTr="002854F2">
        <w:trPr>
          <w:trHeight w:val="48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00011610120000000140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-176 060,00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1,26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00011610123010000140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178 300,00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-176 060,00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1,26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00011611000010000140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239 739,42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212 739,42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887,92</w:t>
            </w:r>
          </w:p>
        </w:tc>
      </w:tr>
      <w:tr w:rsidR="002854F2" w:rsidRPr="002854F2" w:rsidTr="002854F2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</w:t>
            </w:r>
            <w:r w:rsidRPr="002854F2">
              <w:rPr>
                <w:sz w:val="22"/>
                <w:szCs w:val="22"/>
              </w:rPr>
              <w:t>и</w:t>
            </w:r>
            <w:r w:rsidRPr="002854F2">
              <w:rPr>
                <w:sz w:val="22"/>
                <w:szCs w:val="22"/>
              </w:rPr>
              <w:t xml:space="preserve">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2854F2">
              <w:rPr>
                <w:sz w:val="22"/>
                <w:szCs w:val="22"/>
              </w:rPr>
              <w:lastRenderedPageBreak/>
              <w:t>территориях, а также вреда, причине</w:t>
            </w:r>
            <w:r w:rsidRPr="002854F2">
              <w:rPr>
                <w:sz w:val="22"/>
                <w:szCs w:val="22"/>
              </w:rPr>
              <w:t>н</w:t>
            </w:r>
            <w:r w:rsidRPr="002854F2">
              <w:rPr>
                <w:sz w:val="22"/>
                <w:szCs w:val="22"/>
              </w:rPr>
              <w:t>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00011611050010000140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239 739,42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212 739,42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887,92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00011700000000000000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00011705000000000180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00011705050050000180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2 497,59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00020000000000000000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146 779 533,10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41 949 735,77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-104 829 797,33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28,58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БЕЗВОЗМЕЗДНЫЕ ПОСТУПЛЕНИЯ ОТ ДРУГИХ БЮДЖЕТОВ БЮДЖЕТНОЙ СИСТЕМЫ РО</w:t>
            </w:r>
            <w:r w:rsidRPr="002854F2">
              <w:rPr>
                <w:sz w:val="22"/>
                <w:szCs w:val="22"/>
              </w:rPr>
              <w:t>С</w:t>
            </w:r>
            <w:r w:rsidRPr="002854F2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146 682 333,20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41 951 535,87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-104 730 797,33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28,60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00020210000000000150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53 656 500,00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15 166 900,00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-38 489 600,00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28,27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00020215001000000150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53 656 500,00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15 166 900,00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-38 489 600,00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28,27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та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00020215001050000150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53 656 500,00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15 166 900,00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-38 489 600,00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28,27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00020220000000000150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48 974 333,20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16 042 850,79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-32 931 482,41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32,76</w:t>
            </w:r>
          </w:p>
        </w:tc>
      </w:tr>
      <w:tr w:rsidR="002854F2" w:rsidRPr="002854F2" w:rsidTr="002854F2">
        <w:trPr>
          <w:trHeight w:val="67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го фонда с учетом необходимости развития малоэтажного жилищного строительства, за счет средств, пост</w:t>
            </w:r>
            <w:r w:rsidRPr="002854F2">
              <w:rPr>
                <w:sz w:val="22"/>
                <w:szCs w:val="22"/>
              </w:rPr>
              <w:t>у</w:t>
            </w:r>
            <w:r w:rsidRPr="002854F2">
              <w:rPr>
                <w:sz w:val="22"/>
                <w:szCs w:val="22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00020220299000000150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19 746 569,35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6 358 732,76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-13 387 836,59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32,20</w:t>
            </w:r>
          </w:p>
        </w:tc>
      </w:tr>
      <w:tr w:rsidR="002854F2" w:rsidRPr="002854F2" w:rsidTr="002854F2">
        <w:trPr>
          <w:trHeight w:val="64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2854F2">
              <w:rPr>
                <w:sz w:val="22"/>
                <w:szCs w:val="22"/>
              </w:rPr>
              <w:t>у</w:t>
            </w:r>
            <w:r w:rsidRPr="002854F2">
              <w:rPr>
                <w:sz w:val="22"/>
                <w:szCs w:val="22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00020220299050000150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19 746 569,35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6 358 732,76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-13 387 836,59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32,20</w:t>
            </w:r>
          </w:p>
        </w:tc>
      </w:tr>
      <w:tr w:rsidR="002854F2" w:rsidRPr="002854F2" w:rsidTr="002854F2">
        <w:trPr>
          <w:trHeight w:val="48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Субсидии бюджетам муниципальных образований на обеспечение мероприятий по переселению граждан из </w:t>
            </w:r>
            <w:r w:rsidRPr="002854F2">
              <w:rPr>
                <w:sz w:val="22"/>
                <w:szCs w:val="22"/>
              </w:rPr>
              <w:lastRenderedPageBreak/>
              <w:t>аварийного жилищного фонда, в том числе переселению граждан из аварийного жилищн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го фонда с учетом необходимости развития малоэтажного жилищного строительства, за счет средств бюдж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00020220302000000150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610 718,63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196 661,84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-414 056,79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32,20</w:t>
            </w:r>
          </w:p>
        </w:tc>
      </w:tr>
      <w:tr w:rsidR="002854F2" w:rsidRPr="002854F2" w:rsidTr="002854F2">
        <w:trPr>
          <w:trHeight w:val="45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00020220302050000150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610 718,63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196 661,84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-414 056,79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32,20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00020225228000000150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2 712 646,66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2 613 946,20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-98 700,46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96,36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00020225228050000150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2 712 646,66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2 613 946,20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-98 700,46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96,36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2854F2">
              <w:rPr>
                <w:sz w:val="22"/>
                <w:szCs w:val="22"/>
              </w:rPr>
              <w:t>и</w:t>
            </w:r>
            <w:r w:rsidRPr="002854F2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00020225304000000150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1 330 263,00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359 999,99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-970 263,01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27,06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00020225304050000150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1 330 263,00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359 999,99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-970 263,01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27,06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00020225467000000150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726 100,00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-726 100,00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00020225467050000150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726 100,00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-726 100,00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00020225513000000150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10 295 900,00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1 253 000,00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-9 042 900,00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12,17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00020225513050000150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10 295 900,00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1 253 000,00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-9 042 900,00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12,17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00020225519000000150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226 835,56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-226 835,56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00020225519050000150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226 835,56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-226 835,56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00020229999000000150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13 325 300,00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5 260 510,00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-8 064 790,00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39,48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00020229999050000150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13 325 300,00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5 260 510,00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-8 064 790,00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39,48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00020229999100000150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00020230000000000150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38 291 300,00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9 522 522,58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-28 768 777,42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24,87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00020230021000000150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55 803,00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-149 497,00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27,18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00020230021050000150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55 803,00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-149 497,00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27,18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00020230024000000150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30 719 800,00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8 317 100,00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-22 402 700,00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27,07</w:t>
            </w:r>
          </w:p>
        </w:tc>
      </w:tr>
      <w:tr w:rsidR="002854F2" w:rsidRPr="002854F2" w:rsidTr="002854F2">
        <w:trPr>
          <w:trHeight w:val="27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00020230024050000150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30 719 800,00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8 317 100,00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-22 402 700,00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27,07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</w:t>
            </w:r>
            <w:r w:rsidRPr="002854F2">
              <w:rPr>
                <w:sz w:val="22"/>
                <w:szCs w:val="22"/>
              </w:rPr>
              <w:t>с</w:t>
            </w:r>
            <w:r w:rsidRPr="002854F2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00020230024100000150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#ДЕЛ/0!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</w:t>
            </w:r>
            <w:r w:rsidRPr="002854F2">
              <w:rPr>
                <w:sz w:val="22"/>
                <w:szCs w:val="22"/>
              </w:rPr>
              <w:t>ж</w:t>
            </w:r>
            <w:r w:rsidRPr="002854F2">
              <w:rPr>
                <w:sz w:val="22"/>
                <w:szCs w:val="22"/>
              </w:rPr>
              <w:t>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00020230027000000150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3 325 200,00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-2 682 000,00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19,34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</w:t>
            </w:r>
            <w:r w:rsidRPr="002854F2">
              <w:rPr>
                <w:sz w:val="22"/>
                <w:szCs w:val="22"/>
              </w:rPr>
              <w:t>м</w:t>
            </w:r>
            <w:r w:rsidRPr="002854F2">
              <w:rPr>
                <w:sz w:val="22"/>
                <w:szCs w:val="22"/>
              </w:rPr>
              <w:t>ному родителю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00020230027050000150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3 325 200,00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643 200,00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-2 682 000,00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19,34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лей) за присмотр и уход за детьми, посещающими образовательные организации, реализующие обр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00020230029000000150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-166 700,00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8,26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Субвенции бюджетам муниципальных районов на компенсацию части платы, взимаемой с родителей </w:t>
            </w:r>
            <w:r w:rsidRPr="002854F2">
              <w:rPr>
                <w:sz w:val="22"/>
                <w:szCs w:val="22"/>
              </w:rPr>
              <w:lastRenderedPageBreak/>
              <w:t>(законных представителей) за присмотр и уход за детьми, посещающими образовательные организ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00020230029050000150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-166 700,00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8,26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00020235082000000150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1 522 800,00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-1 522 800,00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2854F2">
              <w:rPr>
                <w:sz w:val="22"/>
                <w:szCs w:val="22"/>
              </w:rPr>
              <w:t>о</w:t>
            </w:r>
            <w:r w:rsidRPr="002854F2">
              <w:rPr>
                <w:sz w:val="22"/>
                <w:szCs w:val="22"/>
              </w:rPr>
              <w:t>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00020235082050000150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1 522 800,00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-1 522 800,00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5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</w:t>
            </w:r>
            <w:r w:rsidRPr="002854F2">
              <w:rPr>
                <w:sz w:val="22"/>
                <w:szCs w:val="22"/>
              </w:rPr>
              <w:t>в</w:t>
            </w:r>
            <w:r w:rsidRPr="002854F2">
              <w:rPr>
                <w:sz w:val="22"/>
                <w:szCs w:val="22"/>
              </w:rPr>
              <w:t>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00020235118000000150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428 100,00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59 608,11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-368 491,89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13,92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</w:t>
            </w:r>
            <w:r w:rsidRPr="002854F2">
              <w:rPr>
                <w:sz w:val="22"/>
                <w:szCs w:val="22"/>
              </w:rPr>
              <w:t>ь</w:t>
            </w:r>
            <w:r w:rsidRPr="002854F2">
              <w:rPr>
                <w:sz w:val="22"/>
                <w:szCs w:val="22"/>
              </w:rPr>
              <w:t>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00020235118050000150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428 100,00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59 608,11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-368 491,89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13,92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00020235120000000150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20 878,00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-17 122,00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54,94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</w:t>
            </w:r>
            <w:r w:rsidRPr="002854F2">
              <w:rPr>
                <w:sz w:val="22"/>
                <w:szCs w:val="22"/>
              </w:rPr>
              <w:t>с</w:t>
            </w:r>
            <w:r w:rsidRPr="002854F2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00020235120050000150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20 878,00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-17 122,00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54,94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00020235303000000150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1 562 400,00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371 070,00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-1 191 330,00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23,75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</w:t>
            </w:r>
            <w:r w:rsidRPr="002854F2">
              <w:rPr>
                <w:sz w:val="22"/>
                <w:szCs w:val="22"/>
              </w:rPr>
              <w:t>т</w:t>
            </w:r>
            <w:r w:rsidRPr="002854F2">
              <w:rPr>
                <w:sz w:val="22"/>
                <w:szCs w:val="22"/>
              </w:rPr>
              <w:t>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00020235303050000150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1 562 400,00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371 070,00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-1 191 330,00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23,75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00020235930000000150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39 863,47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-268 136,53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12,94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00020235930050000150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39 863,47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-268 136,53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12,94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00020240000000000150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5 760 200,00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1 219 262,50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-4 540 937,50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21,17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00020240014000000150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388 900,00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69 862,50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-319 037,50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17,96</w:t>
            </w:r>
          </w:p>
        </w:tc>
      </w:tr>
      <w:tr w:rsidR="002854F2" w:rsidRPr="002854F2" w:rsidTr="002854F2">
        <w:trPr>
          <w:trHeight w:val="42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00020240014050000150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388 900,00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69 862,50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-319 037,50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17,96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00020249999000000150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5 371 300,00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1 149 400,00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-4 221 900,00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21,40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00020249999050000150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5 371 300,00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1 149 400,00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-4 221 900,00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21,40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00020700000000000000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00020705000050000150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00020705030050000150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70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00021900000000000000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2854F2">
              <w:rPr>
                <w:sz w:val="22"/>
                <w:szCs w:val="22"/>
              </w:rPr>
              <w:t>й</w:t>
            </w:r>
            <w:r w:rsidRPr="002854F2">
              <w:rPr>
                <w:sz w:val="22"/>
                <w:szCs w:val="22"/>
              </w:rPr>
              <w:t>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00021900000050000150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100,00</w:t>
            </w:r>
          </w:p>
        </w:tc>
      </w:tr>
      <w:tr w:rsidR="002854F2" w:rsidRPr="002854F2" w:rsidTr="002854F2">
        <w:trPr>
          <w:trHeight w:val="43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2854F2">
              <w:rPr>
                <w:sz w:val="22"/>
                <w:szCs w:val="22"/>
              </w:rPr>
              <w:t>ь</w:t>
            </w:r>
            <w:r w:rsidRPr="002854F2">
              <w:rPr>
                <w:sz w:val="22"/>
                <w:szCs w:val="22"/>
              </w:rPr>
              <w:t>ных районов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00021960010050000150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-1 800,10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100,00</w:t>
            </w:r>
          </w:p>
        </w:tc>
      </w:tr>
      <w:tr w:rsidR="002854F2" w:rsidRPr="002854F2" w:rsidTr="002854F2">
        <w:trPr>
          <w:trHeight w:val="16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  <w:p w:rsidR="002854F2" w:rsidRPr="002854F2" w:rsidRDefault="002854F2" w:rsidP="00A176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</w:tr>
      <w:tr w:rsidR="002854F2" w:rsidRPr="002854F2" w:rsidTr="002854F2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  <w:r w:rsidRPr="002854F2">
              <w:rPr>
                <w:b/>
                <w:bCs/>
                <w:sz w:val="22"/>
                <w:szCs w:val="22"/>
              </w:rPr>
              <w:lastRenderedPageBreak/>
              <w:t>1. Расходы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</w:tr>
      <w:tr w:rsidR="002854F2" w:rsidRPr="002854F2" w:rsidTr="002854F2">
        <w:trPr>
          <w:trHeight w:val="13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</w:p>
        </w:tc>
      </w:tr>
      <w:tr w:rsidR="002854F2" w:rsidRPr="002854F2" w:rsidTr="002854F2">
        <w:trPr>
          <w:trHeight w:val="1020"/>
        </w:trPr>
        <w:tc>
          <w:tcPr>
            <w:tcW w:w="5812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Код стро- ки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Утвержденные бюд-жетные н</w:t>
            </w:r>
            <w:r w:rsidRPr="002854F2">
              <w:rPr>
                <w:sz w:val="22"/>
                <w:szCs w:val="22"/>
              </w:rPr>
              <w:t>а</w:t>
            </w:r>
            <w:r w:rsidRPr="002854F2">
              <w:rPr>
                <w:sz w:val="22"/>
                <w:szCs w:val="22"/>
              </w:rPr>
              <w:t>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исполнено к плану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% исполне-ния</w:t>
            </w:r>
          </w:p>
        </w:tc>
      </w:tr>
      <w:tr w:rsidR="002854F2" w:rsidRPr="002854F2" w:rsidTr="002854F2">
        <w:trPr>
          <w:trHeight w:val="24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30</w:t>
            </w:r>
          </w:p>
        </w:tc>
      </w:tr>
      <w:tr w:rsidR="002854F2" w:rsidRPr="002854F2" w:rsidTr="002854F2">
        <w:trPr>
          <w:trHeight w:val="465"/>
        </w:trPr>
        <w:tc>
          <w:tcPr>
            <w:tcW w:w="5812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 xml:space="preserve">Расходы бюджета - всего, </w:t>
            </w:r>
            <w:r w:rsidRPr="002854F2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186 225 119,79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43 718 694,10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-142 506 425,69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23,48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00001000000000000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25 192 950,00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4 983 853,67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-20 209 096,33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19,78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00002000000000000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428 100,00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59 608,11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-368 491,89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13,92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00003000000000000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3 400 200,00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741 120,83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-2 659 079,17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21,80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00004000000000000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10 778 369,19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1 338 782,53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-9 439 586,66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12,42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00005000000000000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26 416 845,78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1 751 401,35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-24 665 444,43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6,63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00007000000000000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53 386 293,00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15 963 544,49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-37 422 748,51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29,90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00008000000000000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43 294 914,69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11 272 151,72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-32 022 762,97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26,04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00010000000000000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7 296 700,00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1 242 962,07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-6 053 737,93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17,03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00011000000000000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5 564 547,13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3 409 669,33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-2 154 877,80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61,27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00013000000000000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-10 000,00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0,00</w:t>
            </w:r>
          </w:p>
        </w:tc>
      </w:tr>
      <w:tr w:rsidR="002854F2" w:rsidRPr="002854F2" w:rsidTr="002854F2">
        <w:trPr>
          <w:trHeight w:val="225"/>
        </w:trPr>
        <w:tc>
          <w:tcPr>
            <w:tcW w:w="5812" w:type="dxa"/>
            <w:shd w:val="clear" w:color="auto" w:fill="auto"/>
            <w:hideMark/>
          </w:tcPr>
          <w:p w:rsidR="002854F2" w:rsidRPr="002854F2" w:rsidRDefault="002854F2" w:rsidP="00A17666">
            <w:pPr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МЕЖБЮДЖЕТНЫЕ ТРАНСФЕРТЫ ОБЩЕГО ХАРАКТЕРА БЮДЖЕТАМ БЮДЖЕТНОЙ СИСТ</w:t>
            </w:r>
            <w:r w:rsidRPr="002854F2">
              <w:rPr>
                <w:sz w:val="22"/>
                <w:szCs w:val="22"/>
              </w:rPr>
              <w:t>Е</w:t>
            </w:r>
            <w:r w:rsidRPr="002854F2">
              <w:rPr>
                <w:sz w:val="22"/>
                <w:szCs w:val="22"/>
              </w:rPr>
              <w:t>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00014000000000000</w:t>
            </w:r>
          </w:p>
        </w:tc>
        <w:tc>
          <w:tcPr>
            <w:tcW w:w="353" w:type="dxa"/>
            <w:gridSpan w:val="3"/>
            <w:shd w:val="clear" w:color="auto" w:fill="auto"/>
            <w:noWrap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000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10 456 200,00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2 955 600,00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-7 500 600,00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28,27</w:t>
            </w:r>
          </w:p>
        </w:tc>
      </w:tr>
      <w:tr w:rsidR="002854F2" w:rsidRPr="002854F2" w:rsidTr="002854F2">
        <w:trPr>
          <w:trHeight w:val="480"/>
        </w:trPr>
        <w:tc>
          <w:tcPr>
            <w:tcW w:w="5812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rPr>
                <w:b/>
                <w:bCs/>
                <w:sz w:val="22"/>
                <w:szCs w:val="22"/>
              </w:rPr>
            </w:pPr>
            <w:r w:rsidRPr="002854F2">
              <w:rPr>
                <w:b/>
                <w:bCs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450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-7 871 006,69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5 456 875,54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854F2" w:rsidRPr="002854F2" w:rsidRDefault="002854F2" w:rsidP="00A17666">
            <w:pPr>
              <w:jc w:val="center"/>
              <w:rPr>
                <w:sz w:val="22"/>
                <w:szCs w:val="22"/>
              </w:rPr>
            </w:pPr>
            <w:r w:rsidRPr="002854F2">
              <w:rPr>
                <w:sz w:val="22"/>
                <w:szCs w:val="22"/>
              </w:rPr>
              <w:t> </w:t>
            </w:r>
          </w:p>
        </w:tc>
      </w:tr>
    </w:tbl>
    <w:p w:rsidR="002854F2" w:rsidRDefault="002854F2" w:rsidP="002854F2"/>
    <w:p w:rsidR="002854F2" w:rsidRDefault="002854F2" w:rsidP="002854F2"/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2854F2">
      <w:pgSz w:w="16838" w:h="11906" w:orient="landscape"/>
      <w:pgMar w:top="1701" w:right="70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AC" w:rsidRDefault="002517AC" w:rsidP="00225827">
      <w:r>
        <w:separator/>
      </w:r>
    </w:p>
  </w:endnote>
  <w:endnote w:type="continuationSeparator" w:id="1">
    <w:p w:rsidR="002517AC" w:rsidRDefault="002517AC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AC" w:rsidRDefault="002517AC" w:rsidP="00225827">
      <w:r>
        <w:separator/>
      </w:r>
    </w:p>
  </w:footnote>
  <w:footnote w:type="continuationSeparator" w:id="1">
    <w:p w:rsidR="002517AC" w:rsidRDefault="002517AC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24" w:rsidRDefault="006147E7">
    <w:pPr>
      <w:pStyle w:val="ac"/>
      <w:jc w:val="center"/>
    </w:pPr>
    <w:fldSimple w:instr=" PAGE   \* MERGEFORMAT ">
      <w:r w:rsidR="002854F2">
        <w:rPr>
          <w:noProof/>
        </w:rPr>
        <w:t>2</w:t>
      </w:r>
    </w:fldSimple>
  </w:p>
  <w:p w:rsidR="00901724" w:rsidRDefault="0090172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901724" w:rsidRDefault="006147E7">
        <w:pPr>
          <w:pStyle w:val="ac"/>
          <w:jc w:val="center"/>
        </w:pPr>
        <w:fldSimple w:instr=" PAGE   \* MERGEFORMAT ">
          <w:r w:rsidR="002854F2">
            <w:rPr>
              <w:noProof/>
            </w:rPr>
            <w:t>1</w:t>
          </w:r>
        </w:fldSimple>
      </w:p>
    </w:sdtContent>
  </w:sdt>
  <w:p w:rsidR="00901724" w:rsidRDefault="009017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451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24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2022-03-16T06:48:00Z</cp:lastPrinted>
  <dcterms:created xsi:type="dcterms:W3CDTF">2022-04-25T11:52:00Z</dcterms:created>
  <dcterms:modified xsi:type="dcterms:W3CDTF">2022-04-25T12:59:00Z</dcterms:modified>
</cp:coreProperties>
</file>